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4DF91" w14:textId="57CAF580" w:rsidR="007C6BFD" w:rsidRPr="00652022" w:rsidRDefault="00442BB9" w:rsidP="00C53630">
      <w:pPr>
        <w:shd w:val="clear" w:color="auto" w:fill="FFFFFF"/>
        <w:jc w:val="center"/>
        <w:rPr>
          <w:b/>
          <w:bCs/>
          <w:color w:val="000000"/>
          <w:lang w:eastAsia="en-US"/>
        </w:rPr>
      </w:pPr>
      <w:r w:rsidRPr="00442BB9">
        <w:rPr>
          <w:b/>
        </w:rPr>
        <w:t>Посадочный меч ЗКС-4</w:t>
      </w:r>
      <w:r>
        <w:rPr>
          <w:b/>
        </w:rPr>
        <w:t xml:space="preserve"> </w:t>
      </w:r>
      <w:r w:rsidR="007C6BFD" w:rsidRPr="00652022">
        <w:rPr>
          <w:b/>
          <w:bCs/>
          <w:color w:val="000000"/>
          <w:lang w:eastAsia="en-US"/>
        </w:rPr>
        <w:t>или эквивалент</w:t>
      </w:r>
    </w:p>
    <w:p w14:paraId="20517CFE" w14:textId="77777777" w:rsidR="00760289" w:rsidRPr="00652022" w:rsidRDefault="00760289" w:rsidP="00C53630">
      <w:pPr>
        <w:shd w:val="clear" w:color="auto" w:fill="FFFFFF"/>
        <w:jc w:val="center"/>
        <w:rPr>
          <w:b/>
        </w:rPr>
      </w:pPr>
    </w:p>
    <w:p w14:paraId="7134E267" w14:textId="77777777" w:rsidR="007C6BFD" w:rsidRPr="00652022" w:rsidRDefault="007C6BFD" w:rsidP="00C53630">
      <w:pPr>
        <w:shd w:val="clear" w:color="auto" w:fill="FFFFFF"/>
        <w:jc w:val="center"/>
        <w:rPr>
          <w:b/>
        </w:rPr>
      </w:pPr>
      <w:r w:rsidRPr="00652022">
        <w:rPr>
          <w:b/>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14DE8A39" w14:textId="77777777" w:rsidR="007C6BFD" w:rsidRPr="00652022" w:rsidRDefault="007C6BFD" w:rsidP="00C53630"/>
    <w:tbl>
      <w:tblPr>
        <w:tblStyle w:val="a3"/>
        <w:tblW w:w="4990" w:type="pct"/>
        <w:tblInd w:w="-34" w:type="dxa"/>
        <w:tblLook w:val="04A0" w:firstRow="1" w:lastRow="0" w:firstColumn="1" w:lastColumn="0" w:noHBand="0" w:noVBand="1"/>
      </w:tblPr>
      <w:tblGrid>
        <w:gridCol w:w="616"/>
        <w:gridCol w:w="2274"/>
        <w:gridCol w:w="4889"/>
        <w:gridCol w:w="4890"/>
        <w:gridCol w:w="1607"/>
        <w:gridCol w:w="1307"/>
      </w:tblGrid>
      <w:tr w:rsidR="007361B0" w:rsidRPr="00652022" w14:paraId="56BBAFFD" w14:textId="77777777" w:rsidTr="00256FE9">
        <w:trPr>
          <w:trHeight w:val="20"/>
        </w:trPr>
        <w:tc>
          <w:tcPr>
            <w:tcW w:w="0" w:type="auto"/>
            <w:vAlign w:val="center"/>
          </w:tcPr>
          <w:p w14:paraId="3869697A" w14:textId="77777777" w:rsidR="007361B0" w:rsidRPr="00652022" w:rsidRDefault="007361B0" w:rsidP="00C53630">
            <w:pPr>
              <w:pStyle w:val="a4"/>
              <w:jc w:val="center"/>
              <w:rPr>
                <w:b/>
              </w:rPr>
            </w:pPr>
            <w:r w:rsidRPr="00652022">
              <w:rPr>
                <w:b/>
              </w:rPr>
              <w:t>№ п/п</w:t>
            </w:r>
          </w:p>
        </w:tc>
        <w:tc>
          <w:tcPr>
            <w:tcW w:w="0" w:type="auto"/>
            <w:vAlign w:val="center"/>
          </w:tcPr>
          <w:p w14:paraId="3F002CB6" w14:textId="77777777" w:rsidR="007361B0" w:rsidRPr="00652022" w:rsidRDefault="007361B0" w:rsidP="00C53630">
            <w:pPr>
              <w:pStyle w:val="a4"/>
              <w:jc w:val="center"/>
              <w:rPr>
                <w:b/>
              </w:rPr>
            </w:pPr>
            <w:r w:rsidRPr="00652022">
              <w:rPr>
                <w:b/>
              </w:rPr>
              <w:t>Наименование товара</w:t>
            </w:r>
          </w:p>
        </w:tc>
        <w:tc>
          <w:tcPr>
            <w:tcW w:w="4889" w:type="dxa"/>
            <w:vAlign w:val="center"/>
          </w:tcPr>
          <w:p w14:paraId="04C00F39" w14:textId="77777777" w:rsidR="007361B0" w:rsidRPr="00652022" w:rsidRDefault="007361B0" w:rsidP="00C53630">
            <w:pPr>
              <w:pStyle w:val="a4"/>
              <w:jc w:val="center"/>
              <w:rPr>
                <w:b/>
              </w:rPr>
            </w:pPr>
            <w:r w:rsidRPr="00652022">
              <w:rPr>
                <w:b/>
              </w:rPr>
              <w:t>Наименование показателя, технического, функционального параметра, единицы измерения показателя</w:t>
            </w:r>
          </w:p>
        </w:tc>
        <w:tc>
          <w:tcPr>
            <w:tcW w:w="4890" w:type="dxa"/>
            <w:vAlign w:val="center"/>
          </w:tcPr>
          <w:p w14:paraId="5714ADA9" w14:textId="77777777" w:rsidR="007361B0" w:rsidRPr="00652022" w:rsidRDefault="007361B0" w:rsidP="00C53630">
            <w:pPr>
              <w:pStyle w:val="a4"/>
              <w:jc w:val="center"/>
              <w:rPr>
                <w:b/>
              </w:rPr>
            </w:pPr>
            <w:r w:rsidRPr="00652022">
              <w:rPr>
                <w:b/>
              </w:rPr>
              <w:t>Описание, значение</w:t>
            </w:r>
          </w:p>
        </w:tc>
        <w:tc>
          <w:tcPr>
            <w:tcW w:w="0" w:type="auto"/>
            <w:vAlign w:val="center"/>
          </w:tcPr>
          <w:p w14:paraId="725DD4C6" w14:textId="107D2B29" w:rsidR="007361B0" w:rsidRPr="00652022" w:rsidRDefault="007361B0" w:rsidP="00C53630">
            <w:pPr>
              <w:pStyle w:val="a4"/>
              <w:jc w:val="center"/>
              <w:rPr>
                <w:b/>
              </w:rPr>
            </w:pPr>
            <w:r>
              <w:rPr>
                <w:b/>
                <w:lang w:eastAsia="en-US"/>
              </w:rPr>
              <w:t>Ед. изм. показателя</w:t>
            </w:r>
          </w:p>
        </w:tc>
        <w:tc>
          <w:tcPr>
            <w:tcW w:w="0" w:type="auto"/>
            <w:vAlign w:val="center"/>
          </w:tcPr>
          <w:p w14:paraId="5A06ECEA" w14:textId="2BB058B4" w:rsidR="007361B0" w:rsidRPr="00652022" w:rsidRDefault="007361B0" w:rsidP="00C53630">
            <w:pPr>
              <w:pStyle w:val="a4"/>
              <w:jc w:val="center"/>
              <w:rPr>
                <w:b/>
              </w:rPr>
            </w:pPr>
            <w:r>
              <w:rPr>
                <w:b/>
                <w:lang w:eastAsia="en-US"/>
              </w:rPr>
              <w:t>Ед. изм. и кол-во товара</w:t>
            </w:r>
          </w:p>
        </w:tc>
      </w:tr>
      <w:tr w:rsidR="007361B0" w:rsidRPr="00652022" w14:paraId="7BF29123" w14:textId="77777777" w:rsidTr="007361B0">
        <w:trPr>
          <w:trHeight w:val="20"/>
        </w:trPr>
        <w:tc>
          <w:tcPr>
            <w:tcW w:w="0" w:type="auto"/>
            <w:vMerge w:val="restart"/>
          </w:tcPr>
          <w:p w14:paraId="795B54B9" w14:textId="77777777" w:rsidR="007361B0" w:rsidRPr="00652022" w:rsidRDefault="007361B0" w:rsidP="00C53630">
            <w:pPr>
              <w:pStyle w:val="a4"/>
              <w:jc w:val="center"/>
            </w:pPr>
            <w:r w:rsidRPr="00652022">
              <w:t>1.</w:t>
            </w:r>
          </w:p>
        </w:tc>
        <w:tc>
          <w:tcPr>
            <w:tcW w:w="0" w:type="auto"/>
            <w:vMerge w:val="restart"/>
          </w:tcPr>
          <w:p w14:paraId="3FCE38EA" w14:textId="745D250D" w:rsidR="007361B0" w:rsidRPr="00652022" w:rsidRDefault="00442BB9" w:rsidP="00C53630">
            <w:pPr>
              <w:shd w:val="clear" w:color="auto" w:fill="FFFFFF"/>
              <w:jc w:val="center"/>
              <w:rPr>
                <w:sz w:val="24"/>
                <w:szCs w:val="24"/>
              </w:rPr>
            </w:pPr>
            <w:r w:rsidRPr="00442BB9">
              <w:rPr>
                <w:sz w:val="24"/>
                <w:szCs w:val="24"/>
              </w:rPr>
              <w:t>Посадочный меч ЗКС-4</w:t>
            </w:r>
            <w:r w:rsidR="007361B0">
              <w:rPr>
                <w:sz w:val="24"/>
                <w:szCs w:val="24"/>
              </w:rPr>
              <w:t xml:space="preserve"> </w:t>
            </w:r>
            <w:r w:rsidR="007361B0" w:rsidRPr="00652022">
              <w:rPr>
                <w:bCs/>
                <w:color w:val="000000"/>
                <w:sz w:val="24"/>
                <w:szCs w:val="24"/>
                <w:lang w:eastAsia="en-US"/>
              </w:rPr>
              <w:t>или эквивалент</w:t>
            </w:r>
          </w:p>
          <w:p w14:paraId="656A3EA6" w14:textId="77777777" w:rsidR="007361B0" w:rsidRPr="00652022" w:rsidRDefault="007361B0" w:rsidP="00C53630">
            <w:pPr>
              <w:pStyle w:val="a4"/>
              <w:jc w:val="center"/>
            </w:pPr>
          </w:p>
        </w:tc>
        <w:tc>
          <w:tcPr>
            <w:tcW w:w="4889" w:type="dxa"/>
            <w:vAlign w:val="center"/>
          </w:tcPr>
          <w:p w14:paraId="37F257BF" w14:textId="77777777" w:rsidR="007361B0" w:rsidRPr="00652022" w:rsidRDefault="007361B0" w:rsidP="00C53630">
            <w:pPr>
              <w:shd w:val="clear" w:color="auto" w:fill="FFFFFF"/>
              <w:jc w:val="both"/>
              <w:rPr>
                <w:bCs/>
                <w:color w:val="000000"/>
                <w:sz w:val="24"/>
                <w:szCs w:val="24"/>
                <w:lang w:eastAsia="en-US"/>
              </w:rPr>
            </w:pPr>
            <w:r w:rsidRPr="00652022">
              <w:rPr>
                <w:bCs/>
                <w:color w:val="000000"/>
                <w:sz w:val="24"/>
                <w:szCs w:val="24"/>
                <w:lang w:eastAsia="en-US"/>
              </w:rPr>
              <w:t>Назначение</w:t>
            </w:r>
          </w:p>
        </w:tc>
        <w:tc>
          <w:tcPr>
            <w:tcW w:w="4890" w:type="dxa"/>
            <w:vAlign w:val="center"/>
          </w:tcPr>
          <w:p w14:paraId="671D1460" w14:textId="1070C9AA" w:rsidR="007361B0" w:rsidRPr="00652022" w:rsidRDefault="00442BB9" w:rsidP="00C53630">
            <w:pPr>
              <w:pStyle w:val="a4"/>
              <w:jc w:val="center"/>
            </w:pPr>
            <w:r>
              <w:rPr>
                <w:bCs/>
                <w:iCs/>
              </w:rPr>
              <w:t>П</w:t>
            </w:r>
            <w:r w:rsidRPr="00442BB9">
              <w:rPr>
                <w:bCs/>
                <w:iCs/>
              </w:rPr>
              <w:t>редназначен для формирования лунок при высадке сеянцев с закрытой корневой системой на лёгких почвах.</w:t>
            </w:r>
          </w:p>
        </w:tc>
        <w:tc>
          <w:tcPr>
            <w:tcW w:w="0" w:type="auto"/>
          </w:tcPr>
          <w:p w14:paraId="08788613" w14:textId="77777777" w:rsidR="007361B0" w:rsidRPr="00652022" w:rsidRDefault="007361B0" w:rsidP="00C53630">
            <w:pPr>
              <w:pStyle w:val="a4"/>
              <w:jc w:val="center"/>
              <w:rPr>
                <w:b/>
                <w:highlight w:val="red"/>
              </w:rPr>
            </w:pPr>
          </w:p>
        </w:tc>
        <w:tc>
          <w:tcPr>
            <w:tcW w:w="0" w:type="auto"/>
            <w:vMerge w:val="restart"/>
          </w:tcPr>
          <w:p w14:paraId="596B1431" w14:textId="14B896A9" w:rsidR="007361B0" w:rsidRPr="00652022" w:rsidRDefault="007361B0" w:rsidP="00C53630">
            <w:pPr>
              <w:pStyle w:val="a4"/>
              <w:jc w:val="center"/>
              <w:rPr>
                <w:b/>
              </w:rPr>
            </w:pPr>
            <w:r w:rsidRPr="00652022">
              <w:rPr>
                <w:b/>
                <w:highlight w:val="red"/>
              </w:rPr>
              <w:t>___</w:t>
            </w:r>
          </w:p>
        </w:tc>
      </w:tr>
      <w:tr w:rsidR="007361B0" w:rsidRPr="00652022" w14:paraId="5100998B" w14:textId="77777777" w:rsidTr="007361B0">
        <w:trPr>
          <w:trHeight w:val="20"/>
        </w:trPr>
        <w:tc>
          <w:tcPr>
            <w:tcW w:w="0" w:type="auto"/>
            <w:vMerge/>
            <w:vAlign w:val="center"/>
          </w:tcPr>
          <w:p w14:paraId="23B6D6CA" w14:textId="77777777" w:rsidR="007361B0" w:rsidRPr="00652022" w:rsidRDefault="007361B0" w:rsidP="00C53630">
            <w:pPr>
              <w:pStyle w:val="a4"/>
              <w:jc w:val="center"/>
            </w:pPr>
          </w:p>
        </w:tc>
        <w:tc>
          <w:tcPr>
            <w:tcW w:w="0" w:type="auto"/>
            <w:vMerge/>
            <w:vAlign w:val="center"/>
          </w:tcPr>
          <w:p w14:paraId="385ACC97" w14:textId="77777777" w:rsidR="007361B0" w:rsidRPr="00652022" w:rsidRDefault="007361B0" w:rsidP="00C53630">
            <w:pPr>
              <w:shd w:val="clear" w:color="auto" w:fill="FFFFFF"/>
              <w:jc w:val="center"/>
              <w:rPr>
                <w:bCs/>
                <w:color w:val="000000"/>
                <w:sz w:val="24"/>
                <w:szCs w:val="24"/>
                <w:lang w:eastAsia="en-US"/>
              </w:rPr>
            </w:pPr>
          </w:p>
        </w:tc>
        <w:tc>
          <w:tcPr>
            <w:tcW w:w="4889" w:type="dxa"/>
            <w:vAlign w:val="center"/>
          </w:tcPr>
          <w:p w14:paraId="0E678218" w14:textId="77777777" w:rsidR="007361B0" w:rsidRPr="00652022" w:rsidRDefault="007361B0" w:rsidP="00C53630">
            <w:pPr>
              <w:shd w:val="clear" w:color="auto" w:fill="FFFFFF"/>
              <w:jc w:val="both"/>
              <w:rPr>
                <w:bCs/>
                <w:color w:val="000000"/>
                <w:sz w:val="24"/>
                <w:szCs w:val="24"/>
                <w:lang w:eastAsia="en-US"/>
              </w:rPr>
            </w:pPr>
            <w:r w:rsidRPr="00652022">
              <w:rPr>
                <w:bCs/>
                <w:color w:val="000000"/>
                <w:sz w:val="24"/>
                <w:szCs w:val="24"/>
                <w:lang w:eastAsia="en-US"/>
              </w:rPr>
              <w:t>Тип</w:t>
            </w:r>
          </w:p>
        </w:tc>
        <w:tc>
          <w:tcPr>
            <w:tcW w:w="4890" w:type="dxa"/>
            <w:vAlign w:val="center"/>
          </w:tcPr>
          <w:p w14:paraId="33F67FE7" w14:textId="77777777" w:rsidR="007361B0" w:rsidRPr="00652022" w:rsidRDefault="007361B0" w:rsidP="00C53630">
            <w:pPr>
              <w:pStyle w:val="a4"/>
              <w:jc w:val="center"/>
              <w:rPr>
                <w:bCs/>
                <w:color w:val="000000"/>
                <w:lang w:eastAsia="en-US"/>
              </w:rPr>
            </w:pPr>
            <w:r w:rsidRPr="00652022">
              <w:rPr>
                <w:bCs/>
                <w:color w:val="000000"/>
                <w:lang w:eastAsia="en-US"/>
              </w:rPr>
              <w:t>Ручной</w:t>
            </w:r>
          </w:p>
        </w:tc>
        <w:tc>
          <w:tcPr>
            <w:tcW w:w="0" w:type="auto"/>
          </w:tcPr>
          <w:p w14:paraId="58552137" w14:textId="058C40AD" w:rsidR="007361B0" w:rsidRPr="00652022" w:rsidRDefault="007361B0" w:rsidP="00907BFC">
            <w:pPr>
              <w:pStyle w:val="a4"/>
              <w:jc w:val="center"/>
              <w:rPr>
                <w:b/>
              </w:rPr>
            </w:pPr>
            <w:r>
              <w:rPr>
                <w:lang w:eastAsia="en-US"/>
              </w:rPr>
              <w:t xml:space="preserve"> </w:t>
            </w:r>
          </w:p>
        </w:tc>
        <w:tc>
          <w:tcPr>
            <w:tcW w:w="0" w:type="auto"/>
            <w:vMerge/>
            <w:vAlign w:val="center"/>
          </w:tcPr>
          <w:p w14:paraId="0DAA1552" w14:textId="12BC2E9E" w:rsidR="007361B0" w:rsidRPr="00652022" w:rsidRDefault="007361B0" w:rsidP="00C53630">
            <w:pPr>
              <w:pStyle w:val="a4"/>
              <w:jc w:val="center"/>
              <w:rPr>
                <w:b/>
              </w:rPr>
            </w:pPr>
          </w:p>
        </w:tc>
      </w:tr>
      <w:tr w:rsidR="007361B0" w:rsidRPr="00652022" w14:paraId="3CF896D4" w14:textId="77777777" w:rsidTr="007361B0">
        <w:trPr>
          <w:trHeight w:val="20"/>
        </w:trPr>
        <w:tc>
          <w:tcPr>
            <w:tcW w:w="0" w:type="auto"/>
            <w:vMerge/>
            <w:vAlign w:val="center"/>
          </w:tcPr>
          <w:p w14:paraId="1F0F5086" w14:textId="77777777" w:rsidR="007361B0" w:rsidRPr="00652022" w:rsidRDefault="007361B0" w:rsidP="00C53630">
            <w:pPr>
              <w:pStyle w:val="a4"/>
              <w:jc w:val="center"/>
              <w:rPr>
                <w:b/>
              </w:rPr>
            </w:pPr>
          </w:p>
        </w:tc>
        <w:tc>
          <w:tcPr>
            <w:tcW w:w="0" w:type="auto"/>
            <w:vMerge/>
            <w:vAlign w:val="center"/>
          </w:tcPr>
          <w:p w14:paraId="2990F528" w14:textId="77777777" w:rsidR="007361B0" w:rsidRPr="00652022" w:rsidRDefault="007361B0" w:rsidP="00C53630">
            <w:pPr>
              <w:pStyle w:val="a4"/>
              <w:jc w:val="center"/>
            </w:pPr>
          </w:p>
        </w:tc>
        <w:tc>
          <w:tcPr>
            <w:tcW w:w="4889" w:type="dxa"/>
            <w:vAlign w:val="center"/>
          </w:tcPr>
          <w:p w14:paraId="3919B628" w14:textId="03AB813C" w:rsidR="007361B0" w:rsidRPr="00652022" w:rsidRDefault="007361B0" w:rsidP="007361B0">
            <w:pPr>
              <w:pStyle w:val="a4"/>
              <w:jc w:val="both"/>
            </w:pPr>
            <w:r w:rsidRPr="00652022">
              <w:t>Общая дли</w:t>
            </w:r>
            <w:r>
              <w:t>на</w:t>
            </w:r>
          </w:p>
        </w:tc>
        <w:tc>
          <w:tcPr>
            <w:tcW w:w="4890" w:type="dxa"/>
            <w:vAlign w:val="center"/>
          </w:tcPr>
          <w:p w14:paraId="2A6DDFF8" w14:textId="46139F4A" w:rsidR="007361B0" w:rsidRPr="00652022" w:rsidRDefault="007361B0" w:rsidP="00C53630">
            <w:pPr>
              <w:pStyle w:val="a4"/>
              <w:jc w:val="center"/>
            </w:pPr>
            <w:r>
              <w:t>≥</w:t>
            </w:r>
            <w:r w:rsidRPr="00652022">
              <w:t xml:space="preserve"> 9</w:t>
            </w:r>
            <w:r w:rsidR="00442BB9">
              <w:t>1</w:t>
            </w:r>
            <w:r w:rsidRPr="00652022">
              <w:t>0</w:t>
            </w:r>
          </w:p>
        </w:tc>
        <w:tc>
          <w:tcPr>
            <w:tcW w:w="0" w:type="auto"/>
          </w:tcPr>
          <w:p w14:paraId="659BF7A9" w14:textId="6E9FFF97" w:rsidR="007361B0" w:rsidRPr="00652022" w:rsidRDefault="007361B0" w:rsidP="00C53630">
            <w:pPr>
              <w:pStyle w:val="a4"/>
              <w:jc w:val="center"/>
              <w:rPr>
                <w:b/>
              </w:rPr>
            </w:pPr>
            <w:r>
              <w:rPr>
                <w:lang w:eastAsia="en-US"/>
              </w:rPr>
              <w:t>Миллиметр</w:t>
            </w:r>
          </w:p>
        </w:tc>
        <w:tc>
          <w:tcPr>
            <w:tcW w:w="0" w:type="auto"/>
            <w:vMerge/>
            <w:vAlign w:val="center"/>
          </w:tcPr>
          <w:p w14:paraId="34B27328" w14:textId="54E80F33" w:rsidR="007361B0" w:rsidRPr="00652022" w:rsidRDefault="007361B0" w:rsidP="00C53630">
            <w:pPr>
              <w:pStyle w:val="a4"/>
              <w:jc w:val="center"/>
              <w:rPr>
                <w:b/>
              </w:rPr>
            </w:pPr>
          </w:p>
        </w:tc>
      </w:tr>
      <w:tr w:rsidR="007361B0" w:rsidRPr="00652022" w14:paraId="0D088FF8" w14:textId="77777777" w:rsidTr="007361B0">
        <w:trPr>
          <w:trHeight w:val="20"/>
        </w:trPr>
        <w:tc>
          <w:tcPr>
            <w:tcW w:w="0" w:type="auto"/>
            <w:vMerge/>
            <w:vAlign w:val="center"/>
          </w:tcPr>
          <w:p w14:paraId="27BF1FEE" w14:textId="77777777" w:rsidR="007361B0" w:rsidRPr="00652022" w:rsidRDefault="007361B0" w:rsidP="00C53630">
            <w:pPr>
              <w:pStyle w:val="a4"/>
              <w:jc w:val="center"/>
              <w:rPr>
                <w:b/>
              </w:rPr>
            </w:pPr>
          </w:p>
        </w:tc>
        <w:tc>
          <w:tcPr>
            <w:tcW w:w="0" w:type="auto"/>
            <w:vMerge/>
            <w:vAlign w:val="center"/>
          </w:tcPr>
          <w:p w14:paraId="6A38A9ED" w14:textId="77777777" w:rsidR="007361B0" w:rsidRPr="00652022" w:rsidRDefault="007361B0" w:rsidP="00C53630">
            <w:pPr>
              <w:pStyle w:val="a4"/>
              <w:jc w:val="center"/>
            </w:pPr>
          </w:p>
        </w:tc>
        <w:tc>
          <w:tcPr>
            <w:tcW w:w="4889" w:type="dxa"/>
            <w:vAlign w:val="center"/>
          </w:tcPr>
          <w:p w14:paraId="1ADBD958" w14:textId="1A1EF2D6" w:rsidR="007361B0" w:rsidRPr="00652022" w:rsidRDefault="00442BB9" w:rsidP="007361B0">
            <w:pPr>
              <w:jc w:val="both"/>
              <w:rPr>
                <w:sz w:val="24"/>
                <w:szCs w:val="24"/>
                <w:lang w:eastAsia="en-US"/>
              </w:rPr>
            </w:pPr>
            <w:r>
              <w:rPr>
                <w:sz w:val="24"/>
                <w:szCs w:val="24"/>
                <w:lang w:eastAsia="en-US"/>
              </w:rPr>
              <w:t>Длина рабочего органа</w:t>
            </w:r>
          </w:p>
        </w:tc>
        <w:tc>
          <w:tcPr>
            <w:tcW w:w="4890" w:type="dxa"/>
            <w:vAlign w:val="center"/>
          </w:tcPr>
          <w:p w14:paraId="7F2DBC30" w14:textId="4A945B8C" w:rsidR="007361B0" w:rsidRPr="00652022" w:rsidRDefault="007361B0" w:rsidP="00C53630">
            <w:pPr>
              <w:pStyle w:val="a4"/>
              <w:jc w:val="center"/>
            </w:pPr>
            <w:r>
              <w:t>≥</w:t>
            </w:r>
            <w:r w:rsidRPr="00652022">
              <w:t xml:space="preserve"> </w:t>
            </w:r>
            <w:r w:rsidR="00442BB9">
              <w:t>110</w:t>
            </w:r>
          </w:p>
        </w:tc>
        <w:tc>
          <w:tcPr>
            <w:tcW w:w="0" w:type="auto"/>
          </w:tcPr>
          <w:p w14:paraId="58B4347E" w14:textId="0B1D44D0" w:rsidR="007361B0" w:rsidRPr="00652022" w:rsidRDefault="007361B0" w:rsidP="00C53630">
            <w:pPr>
              <w:pStyle w:val="a4"/>
              <w:jc w:val="center"/>
              <w:rPr>
                <w:b/>
              </w:rPr>
            </w:pPr>
            <w:r>
              <w:rPr>
                <w:lang w:eastAsia="en-US"/>
              </w:rPr>
              <w:t>Миллиметр</w:t>
            </w:r>
          </w:p>
        </w:tc>
        <w:tc>
          <w:tcPr>
            <w:tcW w:w="0" w:type="auto"/>
            <w:vMerge/>
            <w:vAlign w:val="center"/>
          </w:tcPr>
          <w:p w14:paraId="52B536EA" w14:textId="2B78E9F5" w:rsidR="007361B0" w:rsidRPr="00652022" w:rsidRDefault="007361B0" w:rsidP="00C53630">
            <w:pPr>
              <w:pStyle w:val="a4"/>
              <w:jc w:val="center"/>
              <w:rPr>
                <w:b/>
              </w:rPr>
            </w:pPr>
          </w:p>
        </w:tc>
      </w:tr>
      <w:tr w:rsidR="007361B0" w:rsidRPr="00652022" w14:paraId="4CA35D87" w14:textId="77777777" w:rsidTr="007361B0">
        <w:trPr>
          <w:trHeight w:val="20"/>
        </w:trPr>
        <w:tc>
          <w:tcPr>
            <w:tcW w:w="0" w:type="auto"/>
            <w:vMerge/>
            <w:vAlign w:val="center"/>
          </w:tcPr>
          <w:p w14:paraId="3F62D419" w14:textId="77777777" w:rsidR="007361B0" w:rsidRPr="00652022" w:rsidRDefault="007361B0" w:rsidP="00C53630">
            <w:pPr>
              <w:pStyle w:val="a4"/>
              <w:jc w:val="center"/>
              <w:rPr>
                <w:b/>
              </w:rPr>
            </w:pPr>
          </w:p>
        </w:tc>
        <w:tc>
          <w:tcPr>
            <w:tcW w:w="0" w:type="auto"/>
            <w:vMerge/>
            <w:vAlign w:val="center"/>
          </w:tcPr>
          <w:p w14:paraId="4D6F8E89" w14:textId="77777777" w:rsidR="007361B0" w:rsidRPr="00652022" w:rsidRDefault="007361B0" w:rsidP="00C53630">
            <w:pPr>
              <w:pStyle w:val="a4"/>
              <w:jc w:val="center"/>
            </w:pPr>
          </w:p>
        </w:tc>
        <w:tc>
          <w:tcPr>
            <w:tcW w:w="4889" w:type="dxa"/>
            <w:vAlign w:val="center"/>
          </w:tcPr>
          <w:p w14:paraId="4BBBF43D" w14:textId="0A172CE7" w:rsidR="007361B0" w:rsidRPr="00652022" w:rsidRDefault="007361B0" w:rsidP="007361B0">
            <w:pPr>
              <w:pStyle w:val="a4"/>
              <w:jc w:val="both"/>
            </w:pPr>
            <w:r w:rsidRPr="00652022">
              <w:t>Ширина ручки</w:t>
            </w:r>
          </w:p>
        </w:tc>
        <w:tc>
          <w:tcPr>
            <w:tcW w:w="4890" w:type="dxa"/>
            <w:vAlign w:val="center"/>
          </w:tcPr>
          <w:p w14:paraId="0495932B" w14:textId="3748AA8A" w:rsidR="007361B0" w:rsidRPr="00652022" w:rsidRDefault="007361B0" w:rsidP="00C53630">
            <w:pPr>
              <w:pStyle w:val="a4"/>
              <w:jc w:val="center"/>
            </w:pPr>
            <w:r>
              <w:t>≥</w:t>
            </w:r>
            <w:r w:rsidRPr="00652022">
              <w:t xml:space="preserve"> </w:t>
            </w:r>
            <w:r w:rsidR="00442BB9">
              <w:t>480</w:t>
            </w:r>
          </w:p>
        </w:tc>
        <w:tc>
          <w:tcPr>
            <w:tcW w:w="0" w:type="auto"/>
          </w:tcPr>
          <w:p w14:paraId="7CCF0765" w14:textId="0C02126F" w:rsidR="007361B0" w:rsidRPr="00652022" w:rsidRDefault="007361B0" w:rsidP="00C53630">
            <w:pPr>
              <w:pStyle w:val="a4"/>
              <w:jc w:val="center"/>
              <w:rPr>
                <w:b/>
              </w:rPr>
            </w:pPr>
            <w:r>
              <w:rPr>
                <w:lang w:eastAsia="en-US"/>
              </w:rPr>
              <w:t>Миллиметр</w:t>
            </w:r>
          </w:p>
        </w:tc>
        <w:tc>
          <w:tcPr>
            <w:tcW w:w="0" w:type="auto"/>
            <w:vMerge/>
            <w:vAlign w:val="center"/>
          </w:tcPr>
          <w:p w14:paraId="7B74D885" w14:textId="216D652C" w:rsidR="007361B0" w:rsidRPr="00652022" w:rsidRDefault="007361B0" w:rsidP="00C53630">
            <w:pPr>
              <w:pStyle w:val="a4"/>
              <w:jc w:val="center"/>
              <w:rPr>
                <w:b/>
              </w:rPr>
            </w:pPr>
          </w:p>
        </w:tc>
      </w:tr>
      <w:tr w:rsidR="007361B0" w:rsidRPr="00652022" w14:paraId="4FAFAC0F" w14:textId="77777777" w:rsidTr="007361B0">
        <w:trPr>
          <w:trHeight w:val="20"/>
        </w:trPr>
        <w:tc>
          <w:tcPr>
            <w:tcW w:w="0" w:type="auto"/>
            <w:vMerge/>
            <w:vAlign w:val="center"/>
          </w:tcPr>
          <w:p w14:paraId="1E0F6B41" w14:textId="77777777" w:rsidR="007361B0" w:rsidRPr="00652022" w:rsidRDefault="007361B0" w:rsidP="00C53630">
            <w:pPr>
              <w:pStyle w:val="a4"/>
              <w:jc w:val="center"/>
              <w:rPr>
                <w:b/>
              </w:rPr>
            </w:pPr>
          </w:p>
        </w:tc>
        <w:tc>
          <w:tcPr>
            <w:tcW w:w="0" w:type="auto"/>
            <w:vMerge/>
            <w:vAlign w:val="center"/>
          </w:tcPr>
          <w:p w14:paraId="5092685D" w14:textId="77777777" w:rsidR="007361B0" w:rsidRPr="00652022" w:rsidRDefault="007361B0" w:rsidP="00C53630">
            <w:pPr>
              <w:pStyle w:val="a4"/>
              <w:jc w:val="center"/>
            </w:pPr>
          </w:p>
        </w:tc>
        <w:tc>
          <w:tcPr>
            <w:tcW w:w="4889" w:type="dxa"/>
            <w:vAlign w:val="center"/>
          </w:tcPr>
          <w:p w14:paraId="1BBAAA21" w14:textId="7D443D8B" w:rsidR="007361B0" w:rsidRPr="00652022" w:rsidRDefault="00442BB9" w:rsidP="00C53630">
            <w:pPr>
              <w:pStyle w:val="a4"/>
              <w:jc w:val="both"/>
            </w:pPr>
            <w:r w:rsidRPr="00442BB9">
              <w:t>Меч сварной, состоит из рабочего</w:t>
            </w:r>
            <w:bookmarkStart w:id="0" w:name="_GoBack"/>
            <w:bookmarkEnd w:id="0"/>
            <w:r w:rsidRPr="00442BB9">
              <w:t xml:space="preserve"> органа, упора для ноги, черенка и ручки. Рабочий орган изготовлен из стали, имеет форму правильной усечённой четырёхугольной пирамиды, на нижнем основании которой расположена правильная четырёхугольная пирамида. Упор для ноги выполнен из листового металла. Черенок изготовлен из прутка, ручка изготовлена из трубы. Ручка оснащена противоскользящими накладками для более удобного хвата.</w:t>
            </w:r>
          </w:p>
        </w:tc>
        <w:tc>
          <w:tcPr>
            <w:tcW w:w="4890" w:type="dxa"/>
            <w:vAlign w:val="center"/>
          </w:tcPr>
          <w:p w14:paraId="631D6E81" w14:textId="77777777" w:rsidR="007361B0" w:rsidRPr="00652022" w:rsidRDefault="007361B0" w:rsidP="00C53630">
            <w:pPr>
              <w:pStyle w:val="a4"/>
              <w:jc w:val="center"/>
            </w:pPr>
            <w:r w:rsidRPr="00652022">
              <w:t>наличие</w:t>
            </w:r>
          </w:p>
        </w:tc>
        <w:tc>
          <w:tcPr>
            <w:tcW w:w="0" w:type="auto"/>
          </w:tcPr>
          <w:p w14:paraId="6E5EB8E8" w14:textId="77777777" w:rsidR="007361B0" w:rsidRPr="00652022" w:rsidRDefault="007361B0" w:rsidP="00C53630">
            <w:pPr>
              <w:pStyle w:val="a4"/>
              <w:jc w:val="center"/>
              <w:rPr>
                <w:b/>
              </w:rPr>
            </w:pPr>
          </w:p>
        </w:tc>
        <w:tc>
          <w:tcPr>
            <w:tcW w:w="0" w:type="auto"/>
            <w:vMerge/>
            <w:vAlign w:val="center"/>
          </w:tcPr>
          <w:p w14:paraId="5FF18607" w14:textId="7A3C1781" w:rsidR="007361B0" w:rsidRPr="00652022" w:rsidRDefault="007361B0" w:rsidP="00C53630">
            <w:pPr>
              <w:pStyle w:val="a4"/>
              <w:jc w:val="center"/>
              <w:rPr>
                <w:b/>
              </w:rPr>
            </w:pPr>
          </w:p>
        </w:tc>
      </w:tr>
      <w:tr w:rsidR="007361B0" w:rsidRPr="00652022" w14:paraId="59CD431F" w14:textId="77777777" w:rsidTr="007361B0">
        <w:trPr>
          <w:trHeight w:val="20"/>
        </w:trPr>
        <w:tc>
          <w:tcPr>
            <w:tcW w:w="0" w:type="auto"/>
            <w:vMerge/>
            <w:vAlign w:val="center"/>
          </w:tcPr>
          <w:p w14:paraId="6370CC00" w14:textId="77777777" w:rsidR="007361B0" w:rsidRPr="00652022" w:rsidRDefault="007361B0" w:rsidP="00C53630">
            <w:pPr>
              <w:pStyle w:val="a4"/>
              <w:jc w:val="center"/>
              <w:rPr>
                <w:b/>
              </w:rPr>
            </w:pPr>
          </w:p>
        </w:tc>
        <w:tc>
          <w:tcPr>
            <w:tcW w:w="0" w:type="auto"/>
            <w:vMerge/>
            <w:vAlign w:val="center"/>
          </w:tcPr>
          <w:p w14:paraId="794F153B" w14:textId="77777777" w:rsidR="007361B0" w:rsidRPr="00652022" w:rsidRDefault="007361B0" w:rsidP="00C53630">
            <w:pPr>
              <w:pStyle w:val="a4"/>
              <w:jc w:val="center"/>
            </w:pPr>
          </w:p>
        </w:tc>
        <w:tc>
          <w:tcPr>
            <w:tcW w:w="4889" w:type="dxa"/>
            <w:vAlign w:val="center"/>
          </w:tcPr>
          <w:p w14:paraId="69EE7496" w14:textId="49AC3A6C" w:rsidR="007361B0" w:rsidRPr="00652022" w:rsidRDefault="007361B0" w:rsidP="007361B0">
            <w:pPr>
              <w:pStyle w:val="a4"/>
              <w:jc w:val="both"/>
            </w:pPr>
            <w:r w:rsidRPr="00652022">
              <w:t>Масса</w:t>
            </w:r>
          </w:p>
        </w:tc>
        <w:tc>
          <w:tcPr>
            <w:tcW w:w="4890" w:type="dxa"/>
            <w:vAlign w:val="center"/>
          </w:tcPr>
          <w:p w14:paraId="7BFB9DF1" w14:textId="5333500D" w:rsidR="007361B0" w:rsidRPr="00652022" w:rsidRDefault="007361B0" w:rsidP="005549D2">
            <w:pPr>
              <w:pStyle w:val="a4"/>
              <w:jc w:val="center"/>
            </w:pPr>
            <w:r>
              <w:t>≥</w:t>
            </w:r>
            <w:r w:rsidRPr="00652022">
              <w:t xml:space="preserve"> </w:t>
            </w:r>
            <w:r>
              <w:t>5,</w:t>
            </w:r>
            <w:r w:rsidR="00442BB9">
              <w:t>7</w:t>
            </w:r>
          </w:p>
        </w:tc>
        <w:tc>
          <w:tcPr>
            <w:tcW w:w="0" w:type="auto"/>
          </w:tcPr>
          <w:p w14:paraId="718CB68E" w14:textId="11406F54" w:rsidR="007361B0" w:rsidRPr="007361B0" w:rsidRDefault="007361B0" w:rsidP="00C53630">
            <w:pPr>
              <w:pStyle w:val="a4"/>
              <w:jc w:val="center"/>
            </w:pPr>
            <w:r w:rsidRPr="007361B0">
              <w:t>Килограмм</w:t>
            </w:r>
          </w:p>
        </w:tc>
        <w:tc>
          <w:tcPr>
            <w:tcW w:w="0" w:type="auto"/>
            <w:vMerge/>
            <w:vAlign w:val="center"/>
          </w:tcPr>
          <w:p w14:paraId="049B6DBB" w14:textId="79EF6F46" w:rsidR="007361B0" w:rsidRPr="00652022" w:rsidRDefault="007361B0" w:rsidP="00C53630">
            <w:pPr>
              <w:pStyle w:val="a4"/>
              <w:jc w:val="center"/>
              <w:rPr>
                <w:b/>
              </w:rPr>
            </w:pPr>
          </w:p>
        </w:tc>
      </w:tr>
      <w:tr w:rsidR="007361B0" w:rsidRPr="00652022" w14:paraId="49388AB5" w14:textId="77777777" w:rsidTr="007361B0">
        <w:trPr>
          <w:trHeight w:val="20"/>
        </w:trPr>
        <w:tc>
          <w:tcPr>
            <w:tcW w:w="0" w:type="auto"/>
            <w:vMerge/>
            <w:vAlign w:val="center"/>
          </w:tcPr>
          <w:p w14:paraId="3294F233" w14:textId="77777777" w:rsidR="007361B0" w:rsidRPr="00652022" w:rsidRDefault="007361B0" w:rsidP="00C53630">
            <w:pPr>
              <w:pStyle w:val="a4"/>
              <w:jc w:val="center"/>
              <w:rPr>
                <w:b/>
              </w:rPr>
            </w:pPr>
          </w:p>
        </w:tc>
        <w:tc>
          <w:tcPr>
            <w:tcW w:w="0" w:type="auto"/>
            <w:vMerge/>
            <w:vAlign w:val="center"/>
          </w:tcPr>
          <w:p w14:paraId="171C649F" w14:textId="77777777" w:rsidR="007361B0" w:rsidRPr="00652022" w:rsidRDefault="007361B0" w:rsidP="00C53630">
            <w:pPr>
              <w:pStyle w:val="a4"/>
              <w:jc w:val="center"/>
            </w:pPr>
          </w:p>
        </w:tc>
        <w:tc>
          <w:tcPr>
            <w:tcW w:w="4889" w:type="dxa"/>
            <w:vAlign w:val="center"/>
          </w:tcPr>
          <w:p w14:paraId="374CF64A" w14:textId="55C6E0D5" w:rsidR="007361B0" w:rsidRPr="00652022" w:rsidRDefault="007361B0" w:rsidP="007361B0">
            <w:pPr>
              <w:pStyle w:val="a4"/>
              <w:jc w:val="both"/>
            </w:pPr>
            <w:r w:rsidRPr="00652022">
              <w:t>Гарантийный срок эксплуатации</w:t>
            </w:r>
          </w:p>
        </w:tc>
        <w:tc>
          <w:tcPr>
            <w:tcW w:w="4890" w:type="dxa"/>
            <w:vAlign w:val="center"/>
          </w:tcPr>
          <w:p w14:paraId="1E913626" w14:textId="1ED420E8" w:rsidR="007361B0" w:rsidRPr="00652022" w:rsidRDefault="007361B0" w:rsidP="00C53630">
            <w:pPr>
              <w:pStyle w:val="a4"/>
              <w:jc w:val="center"/>
            </w:pPr>
            <w:r>
              <w:t>≥</w:t>
            </w:r>
            <w:r w:rsidRPr="00652022">
              <w:t xml:space="preserve"> 12</w:t>
            </w:r>
          </w:p>
        </w:tc>
        <w:tc>
          <w:tcPr>
            <w:tcW w:w="0" w:type="auto"/>
          </w:tcPr>
          <w:p w14:paraId="5E94E410" w14:textId="2388E506" w:rsidR="007361B0" w:rsidRPr="007361B0" w:rsidRDefault="007361B0" w:rsidP="00C53630">
            <w:pPr>
              <w:pStyle w:val="a4"/>
              <w:jc w:val="center"/>
            </w:pPr>
            <w:r w:rsidRPr="007361B0">
              <w:t>Месяц</w:t>
            </w:r>
          </w:p>
        </w:tc>
        <w:tc>
          <w:tcPr>
            <w:tcW w:w="0" w:type="auto"/>
            <w:vMerge/>
            <w:vAlign w:val="center"/>
          </w:tcPr>
          <w:p w14:paraId="2BD944FE" w14:textId="3E44559B" w:rsidR="007361B0" w:rsidRPr="00652022" w:rsidRDefault="007361B0" w:rsidP="00C53630">
            <w:pPr>
              <w:pStyle w:val="a4"/>
              <w:jc w:val="center"/>
              <w:rPr>
                <w:b/>
              </w:rPr>
            </w:pPr>
          </w:p>
        </w:tc>
      </w:tr>
    </w:tbl>
    <w:p w14:paraId="192E11B5" w14:textId="77777777" w:rsidR="00D07088" w:rsidRPr="00652022" w:rsidRDefault="00D07088" w:rsidP="00C53630"/>
    <w:sectPr w:rsidR="00D07088" w:rsidRPr="00652022" w:rsidSect="0098263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97D65"/>
    <w:rsid w:val="000C5CB2"/>
    <w:rsid w:val="000D512A"/>
    <w:rsid w:val="000E3DF5"/>
    <w:rsid w:val="001043E3"/>
    <w:rsid w:val="0013533D"/>
    <w:rsid w:val="001D4F94"/>
    <w:rsid w:val="001E20FD"/>
    <w:rsid w:val="0027636F"/>
    <w:rsid w:val="002D4FAC"/>
    <w:rsid w:val="00442BB9"/>
    <w:rsid w:val="00497D65"/>
    <w:rsid w:val="004C0470"/>
    <w:rsid w:val="005549D2"/>
    <w:rsid w:val="005B65C8"/>
    <w:rsid w:val="0060653D"/>
    <w:rsid w:val="00627F71"/>
    <w:rsid w:val="00652022"/>
    <w:rsid w:val="00693107"/>
    <w:rsid w:val="006C7DFD"/>
    <w:rsid w:val="007361B0"/>
    <w:rsid w:val="00760289"/>
    <w:rsid w:val="007C6BFD"/>
    <w:rsid w:val="00880C47"/>
    <w:rsid w:val="00907BFC"/>
    <w:rsid w:val="009235A0"/>
    <w:rsid w:val="00982632"/>
    <w:rsid w:val="009C7159"/>
    <w:rsid w:val="00A0626E"/>
    <w:rsid w:val="00B84D74"/>
    <w:rsid w:val="00C22F48"/>
    <w:rsid w:val="00C53630"/>
    <w:rsid w:val="00CB001B"/>
    <w:rsid w:val="00D07088"/>
    <w:rsid w:val="00DF546C"/>
    <w:rsid w:val="00E30568"/>
    <w:rsid w:val="00E72055"/>
    <w:rsid w:val="00F30A14"/>
    <w:rsid w:val="00F55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D5A6"/>
  <w15:docId w15:val="{279FB4B5-65D2-4550-ABC6-089EE0EA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6B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C6BF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176</Words>
  <Characters>1008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Андрей</cp:lastModifiedBy>
  <cp:revision>37</cp:revision>
  <cp:lastPrinted>2021-04-21T08:44:00Z</cp:lastPrinted>
  <dcterms:created xsi:type="dcterms:W3CDTF">2017-02-16T08:07:00Z</dcterms:created>
  <dcterms:modified xsi:type="dcterms:W3CDTF">2026-03-19T15:25:00Z</dcterms:modified>
</cp:coreProperties>
</file>